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B24E" w14:textId="77777777" w:rsidR="001B6579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All’Ambito Territoriale Sociale 24</w:t>
      </w:r>
    </w:p>
    <w:p w14:paraId="308D3453" w14:textId="77777777" w:rsidR="001B6579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c/o Unione Montana dei Sibillini</w:t>
      </w:r>
    </w:p>
    <w:p w14:paraId="341D33C3" w14:textId="77777777" w:rsidR="001B6579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Corso G. Matteotti, 46/48</w:t>
      </w:r>
    </w:p>
    <w:p w14:paraId="5F5790FC" w14:textId="77777777" w:rsidR="001B6579" w:rsidRDefault="0000000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63854 – S. Vittoria in Matenano (FM)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D6208E3" w14:textId="77777777" w:rsidR="001B6579" w:rsidRDefault="001B6579">
      <w:pPr>
        <w:spacing w:after="0" w:line="240" w:lineRule="auto"/>
        <w:rPr>
          <w:sz w:val="24"/>
          <w:szCs w:val="24"/>
        </w:rPr>
      </w:pPr>
    </w:p>
    <w:p w14:paraId="74FBB12C" w14:textId="77777777" w:rsidR="001B6579" w:rsidRDefault="0000000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DICHIARAZIONE SOSTITUTIVA DELL’ATTO DI NOTORIETA’ (ART. 47 D.P.R. 28 DICEMBRE 2000 N.445 E SS.MM.II.) - CONTRIBUTO A FAVORE DI PERSONE IN CONDIZIONE DI DISABILITA’ GRAVISSIMA  di cui all’art.3 del DM 26/09/2016 –  ANNO 2024.</w:t>
      </w:r>
    </w:p>
    <w:p w14:paraId="76C8D47A" w14:textId="77777777" w:rsidR="001B6579" w:rsidRDefault="001B6579">
      <w:pPr>
        <w:spacing w:after="0" w:line="240" w:lineRule="auto"/>
        <w:jc w:val="both"/>
        <w:rPr>
          <w:sz w:val="26"/>
          <w:szCs w:val="26"/>
        </w:rPr>
      </w:pPr>
    </w:p>
    <w:p w14:paraId="118C30F4" w14:textId="77777777" w:rsidR="001B6579" w:rsidRDefault="001B6579">
      <w:pPr>
        <w:spacing w:after="0"/>
        <w:rPr>
          <w:b/>
          <w:sz w:val="24"/>
          <w:szCs w:val="24"/>
        </w:rPr>
      </w:pPr>
    </w:p>
    <w:p w14:paraId="4A3EB205" w14:textId="77777777" w:rsidR="001B6579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……………………………………………………….. Nato/a   ……………………………………………..</w:t>
      </w:r>
    </w:p>
    <w:p w14:paraId="62403831" w14:textId="77777777" w:rsidR="001B6579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Prov ( ………..) il ……………………………… Codice Fiscale …………………………………….</w:t>
      </w:r>
    </w:p>
    <w:p w14:paraId="54B8897D" w14:textId="77777777" w:rsidR="001B6579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Residente a …………………………..……… Prov (.…..) cap ………  In via ………………………………… n. ……….</w:t>
      </w:r>
    </w:p>
    <w:p w14:paraId="467F6A82" w14:textId="77777777" w:rsidR="001B6579" w:rsidRDefault="001B6579">
      <w:pPr>
        <w:spacing w:after="0" w:line="360" w:lineRule="auto"/>
        <w:jc w:val="both"/>
        <w:rPr>
          <w:sz w:val="24"/>
          <w:szCs w:val="24"/>
        </w:rPr>
      </w:pPr>
    </w:p>
    <w:p w14:paraId="2125DEDC" w14:textId="77777777" w:rsidR="001B6579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 BENEFICIARIO/GENITORE DEL MINORE/FAMILIARE CHE ASSISTE IL BENEFICIARIO</w:t>
      </w:r>
    </w:p>
    <w:p w14:paraId="44E36B66" w14:textId="77777777" w:rsidR="001B6579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Consapevole  delle sanzioni penali richiamate dall’art.76 del D.P.R. 28 Dicembre 2000 n.445 e ss.mm.ii. in caso di dichiarazioni mendaci e della decadenza dai benefici eventualmente conseguiti al provvedimento emanato sulla base di dichiarazioni non veritiere, di cui all’art.75 del richiamato D.P.R.; ai sensi e per gli effetti dell’art.47 del citato D.P.R. 445/2000 e ss.mm.ii., sotto la propria responsabilità</w:t>
      </w:r>
    </w:p>
    <w:p w14:paraId="639BFAD9" w14:textId="77777777" w:rsidR="001B6579" w:rsidRDefault="0000000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71F34C04" w14:textId="77777777" w:rsidR="001B6579" w:rsidRDefault="001B6579">
      <w:pPr>
        <w:spacing w:after="0" w:line="360" w:lineRule="auto"/>
        <w:jc w:val="center"/>
        <w:rPr>
          <w:sz w:val="24"/>
          <w:szCs w:val="24"/>
        </w:rPr>
      </w:pPr>
    </w:p>
    <w:p w14:paraId="1DB838F4" w14:textId="77777777" w:rsidR="001B6579" w:rsidRDefault="00000000">
      <w:pPr>
        <w:tabs>
          <w:tab w:val="left" w:pos="227"/>
          <w:tab w:val="left" w:leader="underscore" w:pos="8957"/>
        </w:tabs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>
        <w:rPr>
          <w:rFonts w:eastAsia="Times New Roman" w:cstheme="minorHAnsi"/>
          <w:bCs/>
          <w:sz w:val="24"/>
          <w:szCs w:val="24"/>
          <w:lang w:eastAsia="it-IT"/>
        </w:rPr>
        <w:t>che il beneficiario …………………….……………………… riconosciuto in condizione di “disabilità gravissima”, per tutto l’anno 2024  è risieduto stabilmente nel proprio domicilio.</w:t>
      </w:r>
    </w:p>
    <w:p w14:paraId="3F6DBA17" w14:textId="77777777" w:rsidR="001B6579" w:rsidRDefault="001B6579">
      <w:pPr>
        <w:spacing w:after="0"/>
        <w:rPr>
          <w:sz w:val="24"/>
          <w:szCs w:val="24"/>
        </w:rPr>
      </w:pPr>
    </w:p>
    <w:p w14:paraId="6F88C8D6" w14:textId="77777777" w:rsidR="001B6579" w:rsidRDefault="001B6579">
      <w:pPr>
        <w:spacing w:after="0" w:line="360" w:lineRule="auto"/>
        <w:rPr>
          <w:sz w:val="24"/>
          <w:szCs w:val="24"/>
        </w:rPr>
      </w:pPr>
    </w:p>
    <w:p w14:paraId="6D8DBAB1" w14:textId="77777777" w:rsidR="001B6579" w:rsidRDefault="001B6579">
      <w:pPr>
        <w:spacing w:after="0" w:line="360" w:lineRule="auto"/>
        <w:rPr>
          <w:sz w:val="24"/>
          <w:szCs w:val="24"/>
        </w:rPr>
      </w:pPr>
    </w:p>
    <w:p w14:paraId="7140095D" w14:textId="77777777" w:rsidR="001B6579" w:rsidRDefault="0000000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Data………………………………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Firma…………………………………………………</w:t>
      </w:r>
    </w:p>
    <w:p w14:paraId="40B438BC" w14:textId="77777777" w:rsidR="001B6579" w:rsidRDefault="001B6579">
      <w:pPr>
        <w:spacing w:after="0" w:line="480" w:lineRule="auto"/>
        <w:rPr>
          <w:sz w:val="24"/>
          <w:szCs w:val="24"/>
        </w:rPr>
      </w:pPr>
    </w:p>
    <w:p w14:paraId="5CF15930" w14:textId="77777777" w:rsidR="001B6579" w:rsidRDefault="001B6579">
      <w:pPr>
        <w:spacing w:after="0" w:line="480" w:lineRule="auto"/>
        <w:rPr>
          <w:sz w:val="24"/>
          <w:szCs w:val="24"/>
        </w:rPr>
      </w:pPr>
    </w:p>
    <w:p w14:paraId="31F77EEC" w14:textId="77777777" w:rsidR="001B6579" w:rsidRDefault="00000000">
      <w:pPr>
        <w:spacing w:after="0" w:line="360" w:lineRule="auto"/>
        <w:rPr>
          <w:sz w:val="24"/>
          <w:szCs w:val="24"/>
        </w:rPr>
      </w:pPr>
      <w:r>
        <w:t>* Si allega documento di identità del dichiarante</w:t>
      </w:r>
    </w:p>
    <w:p w14:paraId="7ECD0091" w14:textId="77777777" w:rsidR="001B6579" w:rsidRDefault="001B6579">
      <w:pPr>
        <w:spacing w:after="0" w:line="480" w:lineRule="auto"/>
        <w:rPr>
          <w:sz w:val="24"/>
          <w:szCs w:val="24"/>
        </w:rPr>
      </w:pPr>
    </w:p>
    <w:sectPr w:rsidR="001B657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9"/>
    <w:rsid w:val="001B6579"/>
    <w:rsid w:val="00E16FC7"/>
    <w:rsid w:val="00E5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4F52"/>
  <w15:docId w15:val="{BAA457C7-7FAC-4D35-9C70-1CC640F4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C4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C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1FAE-F49E-46A6-9FEA-013D8B9B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Antonella</cp:lastModifiedBy>
  <cp:revision>2</cp:revision>
  <cp:lastPrinted>2019-12-20T09:12:00Z</cp:lastPrinted>
  <dcterms:created xsi:type="dcterms:W3CDTF">2025-05-09T06:25:00Z</dcterms:created>
  <dcterms:modified xsi:type="dcterms:W3CDTF">2025-05-09T06:25:00Z</dcterms:modified>
  <dc:language>it-IT</dc:language>
</cp:coreProperties>
</file>